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66" w:rsidRPr="00A62966" w:rsidRDefault="00A62966" w:rsidP="00A62966">
      <w:pPr>
        <w:jc w:val="right"/>
        <w:textAlignment w:val="top"/>
        <w:rPr>
          <w:rStyle w:val="Pogrubienie"/>
          <w:rFonts w:ascii="Arial" w:hAnsi="Arial" w:cs="Arial"/>
          <w:b w:val="0"/>
          <w:bCs w:val="0"/>
          <w:sz w:val="22"/>
          <w:vertAlign w:val="superscript"/>
        </w:rPr>
      </w:pPr>
      <w:r>
        <w:rPr>
          <w:rStyle w:val="Pogrubienie"/>
          <w:rFonts w:ascii="Arial" w:hAnsi="Arial" w:cs="Arial"/>
          <w:b w:val="0"/>
          <w:bCs w:val="0"/>
          <w:sz w:val="22"/>
          <w:vertAlign w:val="superscript"/>
        </w:rPr>
        <w:t>Załącznik nr 1 do Regulaminu pleneru</w:t>
      </w:r>
    </w:p>
    <w:p w:rsidR="0068511A" w:rsidRPr="0068511A" w:rsidRDefault="0068511A" w:rsidP="0068511A">
      <w:pPr>
        <w:jc w:val="center"/>
        <w:textAlignment w:val="top"/>
        <w:rPr>
          <w:rStyle w:val="Pogrubienie"/>
          <w:rFonts w:ascii="Arial" w:hAnsi="Arial" w:cs="Arial"/>
          <w:b w:val="0"/>
          <w:bCs w:val="0"/>
          <w:sz w:val="22"/>
        </w:rPr>
      </w:pPr>
      <w:r w:rsidRPr="0068511A">
        <w:rPr>
          <w:rStyle w:val="Pogrubienie"/>
          <w:rFonts w:ascii="Arial" w:hAnsi="Arial" w:cs="Arial"/>
          <w:b w:val="0"/>
          <w:bCs w:val="0"/>
          <w:sz w:val="22"/>
        </w:rPr>
        <w:t xml:space="preserve">Polsko-niemiecki plener </w:t>
      </w:r>
      <w:r w:rsidR="00E90376">
        <w:rPr>
          <w:rStyle w:val="Pogrubienie"/>
          <w:rFonts w:ascii="Arial" w:hAnsi="Arial" w:cs="Arial"/>
          <w:b w:val="0"/>
          <w:bCs w:val="0"/>
          <w:sz w:val="22"/>
        </w:rPr>
        <w:t>artystyczny</w:t>
      </w:r>
    </w:p>
    <w:p w:rsidR="0068511A" w:rsidRDefault="0068511A" w:rsidP="0068511A">
      <w:pPr>
        <w:jc w:val="center"/>
        <w:textAlignment w:val="top"/>
        <w:rPr>
          <w:rStyle w:val="Pogrubienie"/>
          <w:rFonts w:ascii="Arial" w:hAnsi="Arial" w:cs="Arial"/>
          <w:b w:val="0"/>
          <w:bCs w:val="0"/>
          <w:sz w:val="22"/>
        </w:rPr>
      </w:pPr>
      <w:r w:rsidRPr="0068511A">
        <w:rPr>
          <w:rStyle w:val="Pogrubienie"/>
          <w:rFonts w:ascii="Arial" w:hAnsi="Arial" w:cs="Arial"/>
          <w:b w:val="0"/>
          <w:bCs w:val="0"/>
          <w:sz w:val="22"/>
        </w:rPr>
        <w:t>,,</w:t>
      </w:r>
      <w:r w:rsidR="00E90376">
        <w:rPr>
          <w:rStyle w:val="Pogrubienie"/>
          <w:rFonts w:ascii="Arial" w:hAnsi="Arial" w:cs="Arial"/>
          <w:b w:val="0"/>
          <w:bCs w:val="0"/>
          <w:sz w:val="22"/>
        </w:rPr>
        <w:t>Powiaty oczami artystów</w:t>
      </w:r>
      <w:r w:rsidRPr="0068511A">
        <w:rPr>
          <w:rStyle w:val="Pogrubienie"/>
          <w:rFonts w:ascii="Arial" w:hAnsi="Arial" w:cs="Arial"/>
          <w:b w:val="0"/>
          <w:bCs w:val="0"/>
          <w:sz w:val="22"/>
        </w:rPr>
        <w:t>’’ (</w:t>
      </w:r>
      <w:r w:rsidR="00E90376">
        <w:rPr>
          <w:rStyle w:val="Pogrubienie"/>
          <w:rFonts w:ascii="Arial" w:hAnsi="Arial" w:cs="Arial"/>
          <w:b w:val="0"/>
          <w:bCs w:val="0"/>
          <w:sz w:val="22"/>
        </w:rPr>
        <w:t>14 – 21 czerwca</w:t>
      </w:r>
      <w:r w:rsidRPr="0068511A">
        <w:rPr>
          <w:rStyle w:val="Pogrubienie"/>
          <w:rFonts w:ascii="Arial" w:hAnsi="Arial" w:cs="Arial"/>
          <w:b w:val="0"/>
          <w:bCs w:val="0"/>
          <w:sz w:val="22"/>
        </w:rPr>
        <w:t xml:space="preserve"> 2015 r.)</w:t>
      </w:r>
    </w:p>
    <w:p w:rsidR="0068511A" w:rsidRDefault="0068511A" w:rsidP="0068511A">
      <w:pPr>
        <w:jc w:val="center"/>
        <w:textAlignment w:val="top"/>
        <w:rPr>
          <w:b/>
          <w:bCs/>
        </w:rPr>
      </w:pPr>
      <w:r w:rsidRPr="0068511A"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</w:rPr>
        <w:t>KARTA ZGŁOSZENIA</w:t>
      </w:r>
    </w:p>
    <w:p w:rsidR="0068511A" w:rsidRDefault="0068511A" w:rsidP="0068511A">
      <w:pPr>
        <w:textAlignment w:val="top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:rsidR="0068511A" w:rsidRDefault="0068511A" w:rsidP="0068511A">
      <w:pPr>
        <w:textAlignment w:val="top"/>
        <w:rPr>
          <w:rFonts w:ascii="Arial" w:hAnsi="Arial" w:cs="Arial"/>
          <w:sz w:val="16"/>
          <w:szCs w:val="16"/>
        </w:rPr>
      </w:pPr>
    </w:p>
    <w:p w:rsidR="0068511A" w:rsidRDefault="0068511A" w:rsidP="0068511A">
      <w:pPr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  <w:tab/>
      </w:r>
    </w:p>
    <w:p w:rsidR="0068511A" w:rsidRDefault="0068511A" w:rsidP="0068511A">
      <w:pPr>
        <w:textAlignment w:val="top"/>
        <w:rPr>
          <w:rFonts w:ascii="Arial" w:hAnsi="Arial" w:cs="Arial"/>
          <w:sz w:val="20"/>
          <w:szCs w:val="20"/>
        </w:rPr>
      </w:pPr>
    </w:p>
    <w:p w:rsidR="0068511A" w:rsidRPr="00A158C4" w:rsidRDefault="0068511A" w:rsidP="0068511A">
      <w:pPr>
        <w:textAlignment w:val="top"/>
        <w:rPr>
          <w:rFonts w:ascii="Arial" w:hAnsi="Arial" w:cs="Arial"/>
          <w:color w:val="BFBFBF" w:themeColor="background1" w:themeShade="BF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Data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urodzenia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</w:p>
    <w:p w:rsidR="0068511A" w:rsidRDefault="0068511A" w:rsidP="0068511A">
      <w:pPr>
        <w:textAlignment w:val="top"/>
        <w:rPr>
          <w:rFonts w:ascii="Arial" w:hAnsi="Arial" w:cs="Arial"/>
          <w:sz w:val="20"/>
          <w:szCs w:val="20"/>
          <w:lang w:val="de-DE"/>
        </w:rPr>
      </w:pPr>
    </w:p>
    <w:p w:rsidR="0068511A" w:rsidRDefault="0068511A" w:rsidP="0068511A">
      <w:pPr>
        <w:textAlignment w:val="top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</w:p>
    <w:p w:rsidR="0068511A" w:rsidRDefault="0068511A" w:rsidP="0068511A">
      <w:pPr>
        <w:textAlignment w:val="top"/>
        <w:rPr>
          <w:rFonts w:ascii="Arial" w:hAnsi="Arial" w:cs="Arial"/>
          <w:sz w:val="20"/>
          <w:szCs w:val="20"/>
          <w:lang w:val="de-DE"/>
        </w:rPr>
      </w:pPr>
    </w:p>
    <w:p w:rsidR="0068511A" w:rsidRDefault="0068511A" w:rsidP="0068511A">
      <w:pPr>
        <w:textAlignment w:val="top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Telefon,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</w:p>
    <w:p w:rsidR="0068511A" w:rsidRDefault="0068511A" w:rsidP="0068511A">
      <w:pPr>
        <w:textAlignment w:val="top"/>
        <w:rPr>
          <w:rFonts w:ascii="Arial" w:hAnsi="Arial" w:cs="Arial"/>
          <w:sz w:val="20"/>
          <w:szCs w:val="20"/>
          <w:lang w:val="de-DE"/>
        </w:rPr>
      </w:pPr>
    </w:p>
    <w:p w:rsidR="0068511A" w:rsidRDefault="00E90376" w:rsidP="0068511A">
      <w:pPr>
        <w:textAlignment w:val="top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Rodzaj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uprawianej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sztuki</w:t>
      </w:r>
      <w:proofErr w:type="spellEnd"/>
      <w:r w:rsidR="0068511A">
        <w:rPr>
          <w:rFonts w:ascii="Arial" w:hAnsi="Arial" w:cs="Arial"/>
          <w:sz w:val="20"/>
          <w:szCs w:val="20"/>
          <w:lang w:val="de-DE"/>
        </w:rPr>
        <w:t>:</w:t>
      </w:r>
      <w:r w:rsidR="0068511A">
        <w:rPr>
          <w:rFonts w:ascii="Arial" w:hAnsi="Arial" w:cs="Arial"/>
          <w:sz w:val="20"/>
          <w:szCs w:val="20"/>
          <w:lang w:val="de-DE"/>
        </w:rPr>
        <w:tab/>
      </w:r>
      <w:r w:rsidR="0068511A"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="0068511A"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="0068511A"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="0068511A"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="0068511A"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="0068511A"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="0068511A"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="0068511A"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</w:p>
    <w:p w:rsidR="00E90376" w:rsidRDefault="00E90376" w:rsidP="00E90376">
      <w:pPr>
        <w:textAlignment w:val="top"/>
        <w:rPr>
          <w:rFonts w:ascii="Georgia" w:hAnsi="Georgia"/>
          <w:sz w:val="16"/>
          <w:szCs w:val="16"/>
        </w:rPr>
      </w:pPr>
    </w:p>
    <w:p w:rsidR="00E90376" w:rsidRPr="00A158C4" w:rsidRDefault="00E90376" w:rsidP="00E90376">
      <w:pPr>
        <w:textAlignment w:val="top"/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Technika:</w:t>
      </w:r>
      <w:r>
        <w:rPr>
          <w:rFonts w:ascii="Arial" w:hAnsi="Arial" w:cs="Arial"/>
          <w:sz w:val="20"/>
          <w:szCs w:val="20"/>
          <w:lang w:val="de-DE"/>
        </w:rPr>
        <w:tab/>
      </w:r>
      <w:r w:rsidR="00166073">
        <w:rPr>
          <w:rFonts w:ascii="Arial" w:hAnsi="Arial" w:cs="Arial"/>
          <w:sz w:val="20"/>
          <w:szCs w:val="20"/>
          <w:lang w:val="de-DE"/>
        </w:rPr>
        <w:tab/>
      </w:r>
      <w:r w:rsidR="00166073">
        <w:rPr>
          <w:rFonts w:ascii="Arial" w:hAnsi="Arial" w:cs="Arial"/>
          <w:sz w:val="20"/>
          <w:szCs w:val="20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  <w:lang w:val="de-DE"/>
        </w:rPr>
        <w:tab/>
      </w:r>
    </w:p>
    <w:p w:rsidR="00E90376" w:rsidRDefault="00E90376" w:rsidP="00E90376">
      <w:pPr>
        <w:ind w:left="1416" w:firstLine="708"/>
        <w:jc w:val="center"/>
        <w:textAlignment w:val="top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Proszę podać </w:t>
      </w:r>
      <w:r>
        <w:rPr>
          <w:rFonts w:ascii="Georgia" w:hAnsi="Georgia"/>
          <w:b/>
          <w:sz w:val="16"/>
          <w:szCs w:val="16"/>
          <w:u w:val="single"/>
        </w:rPr>
        <w:t>jedną</w:t>
      </w:r>
      <w:r>
        <w:rPr>
          <w:rFonts w:ascii="Georgia" w:hAnsi="Georgia"/>
          <w:sz w:val="16"/>
          <w:szCs w:val="16"/>
        </w:rPr>
        <w:t xml:space="preserve"> technikę , która będzie stosowana podczas pleneru</w:t>
      </w:r>
      <w:r>
        <w:rPr>
          <w:rFonts w:ascii="Georgia" w:hAnsi="Georgia"/>
        </w:rPr>
        <w:br/>
      </w:r>
    </w:p>
    <w:p w:rsidR="0068511A" w:rsidRPr="0068511A" w:rsidRDefault="0068511A" w:rsidP="0068511A">
      <w:pPr>
        <w:spacing w:after="240"/>
        <w:textAlignment w:val="top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lang w:val="de-DE"/>
        </w:rPr>
        <w:br/>
      </w:r>
      <w:proofErr w:type="spellStart"/>
      <w:r>
        <w:rPr>
          <w:rFonts w:ascii="Arial" w:hAnsi="Arial" w:cs="Arial"/>
          <w:sz w:val="22"/>
          <w:szCs w:val="22"/>
          <w:lang w:val="de-DE"/>
        </w:rPr>
        <w:t>Wyrażam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zgodę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na:</w:t>
      </w:r>
    </w:p>
    <w:p w:rsidR="0068511A" w:rsidRDefault="0068511A" w:rsidP="0068511A">
      <w:pPr>
        <w:numPr>
          <w:ilvl w:val="0"/>
          <w:numId w:val="12"/>
        </w:numPr>
        <w:suppressAutoHyphens w:val="0"/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udostępnienie powstałych podczas pl</w:t>
      </w:r>
      <w:r w:rsidR="00166073">
        <w:rPr>
          <w:rFonts w:ascii="Arial" w:hAnsi="Arial" w:cs="Arial"/>
          <w:sz w:val="22"/>
          <w:szCs w:val="22"/>
        </w:rPr>
        <w:t>eneru prac na wernisaż i wystawę poplenerową</w:t>
      </w:r>
      <w:r>
        <w:rPr>
          <w:rFonts w:ascii="Arial" w:hAnsi="Arial" w:cs="Arial"/>
          <w:sz w:val="22"/>
          <w:szCs w:val="22"/>
        </w:rPr>
        <w:t>,</w:t>
      </w:r>
    </w:p>
    <w:p w:rsidR="0068511A" w:rsidRDefault="0068511A" w:rsidP="0068511A">
      <w:pPr>
        <w:numPr>
          <w:ilvl w:val="0"/>
          <w:numId w:val="12"/>
        </w:numPr>
        <w:suppressAutoHyphens w:val="0"/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na własność bez jakichkolwiek roszczeń wybranych przez organizatora projektu prac wykonanych podczas pleneru (zgodnie z regulaminem pleneru),</w:t>
      </w:r>
    </w:p>
    <w:p w:rsidR="0068511A" w:rsidRDefault="0068511A" w:rsidP="0068511A">
      <w:pPr>
        <w:numPr>
          <w:ilvl w:val="0"/>
          <w:numId w:val="12"/>
        </w:numPr>
        <w:suppressAutoHyphens w:val="0"/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bezpłatną publikację zdjęć prac plenerowych w materiałach promocyjnych wydanych przez Powiat Zielonogórski.</w:t>
      </w:r>
    </w:p>
    <w:p w:rsidR="00A158C4" w:rsidRDefault="00A158C4" w:rsidP="0068511A">
      <w:pPr>
        <w:pStyle w:val="NormalnyWeb"/>
        <w:spacing w:before="120" w:beforeAutospacing="0" w:after="120" w:afterAutospacing="0"/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A158C4" w:rsidRDefault="00A158C4" w:rsidP="0068511A">
      <w:pPr>
        <w:pStyle w:val="NormalnyWeb"/>
        <w:spacing w:before="120" w:beforeAutospacing="0" w:after="120" w:afterAutospacing="0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  <w:tab/>
      </w:r>
      <w:r w:rsidRPr="00A158C4"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  <w:tab/>
      </w:r>
    </w:p>
    <w:p w:rsidR="0068511A" w:rsidRDefault="00A158C4" w:rsidP="00A158C4">
      <w:pPr>
        <w:pStyle w:val="NormalnyWeb"/>
        <w:spacing w:before="120" w:beforeAutospacing="0" w:after="120" w:afterAutospacing="0"/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  <w:r w:rsidR="0068511A">
        <w:rPr>
          <w:rFonts w:ascii="Arial" w:hAnsi="Arial" w:cs="Arial"/>
          <w:sz w:val="22"/>
          <w:szCs w:val="22"/>
        </w:rPr>
        <w:t xml:space="preserve">Podpis </w:t>
      </w:r>
      <w:r w:rsidR="003E3E83">
        <w:rPr>
          <w:rFonts w:ascii="Arial" w:hAnsi="Arial" w:cs="Arial"/>
          <w:sz w:val="22"/>
          <w:szCs w:val="22"/>
        </w:rPr>
        <w:t>kandydata</w:t>
      </w:r>
      <w:r w:rsidR="0068511A">
        <w:rPr>
          <w:rFonts w:ascii="Arial" w:hAnsi="Arial" w:cs="Arial"/>
          <w:sz w:val="22"/>
          <w:szCs w:val="22"/>
        </w:rPr>
        <w:t>:</w:t>
      </w:r>
    </w:p>
    <w:p w:rsidR="00A158C4" w:rsidRDefault="00A158C4" w:rsidP="00A158C4">
      <w:pPr>
        <w:pStyle w:val="NormalnyWeb"/>
        <w:spacing w:before="120" w:beforeAutospacing="0" w:after="120" w:afterAutospacing="0"/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A158C4" w:rsidRPr="00A158C4" w:rsidRDefault="00A158C4" w:rsidP="00A158C4">
      <w:pPr>
        <w:pStyle w:val="NormalnyWeb"/>
        <w:spacing w:before="120" w:beforeAutospacing="0" w:after="120" w:afterAutospacing="0"/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68511A" w:rsidRDefault="0068511A" w:rsidP="0068511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Kartę zgłoszenia należy przesłać najpóźniej do dnia </w:t>
      </w:r>
      <w:r w:rsidRPr="0068511A">
        <w:rPr>
          <w:rFonts w:ascii="Arial" w:hAnsi="Arial" w:cs="Arial"/>
          <w:b/>
          <w:sz w:val="22"/>
          <w:szCs w:val="22"/>
        </w:rPr>
        <w:t xml:space="preserve">30 </w:t>
      </w:r>
      <w:r w:rsidR="00166073">
        <w:rPr>
          <w:rFonts w:ascii="Arial" w:hAnsi="Arial" w:cs="Arial"/>
          <w:b/>
          <w:sz w:val="22"/>
          <w:szCs w:val="22"/>
        </w:rPr>
        <w:t>maja</w:t>
      </w:r>
      <w:r w:rsidRPr="0068511A">
        <w:rPr>
          <w:rFonts w:ascii="Arial" w:hAnsi="Arial" w:cs="Arial"/>
          <w:b/>
          <w:sz w:val="22"/>
          <w:szCs w:val="22"/>
        </w:rPr>
        <w:t xml:space="preserve"> 2015 r.</w:t>
      </w:r>
      <w:r>
        <w:rPr>
          <w:rFonts w:ascii="Arial" w:hAnsi="Arial" w:cs="Arial"/>
          <w:sz w:val="22"/>
          <w:szCs w:val="22"/>
        </w:rPr>
        <w:t xml:space="preserve"> na adres: </w:t>
      </w:r>
    </w:p>
    <w:p w:rsidR="0068511A" w:rsidRDefault="0068511A" w:rsidP="0068511A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Starostwo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Powiatowe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>
        <w:rPr>
          <w:rFonts w:ascii="Arial" w:hAnsi="Arial" w:cs="Arial"/>
          <w:bCs/>
          <w:sz w:val="22"/>
          <w:szCs w:val="22"/>
          <w:lang w:val="de-DE"/>
        </w:rPr>
        <w:br/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ul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Podgórna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 5, </w:t>
      </w:r>
      <w:r>
        <w:rPr>
          <w:rFonts w:ascii="Arial" w:hAnsi="Arial" w:cs="Arial"/>
          <w:bCs/>
          <w:sz w:val="22"/>
          <w:szCs w:val="22"/>
          <w:lang w:val="de-DE"/>
        </w:rPr>
        <w:br/>
        <w:t>65-057 Zielona Góra</w:t>
      </w:r>
    </w:p>
    <w:p w:rsidR="0068511A" w:rsidRDefault="0068511A" w:rsidP="0068511A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  <w:lang w:val="de-DE"/>
        </w:rPr>
      </w:pPr>
      <w:bookmarkStart w:id="0" w:name="_GoBack"/>
      <w:bookmarkEnd w:id="0"/>
    </w:p>
    <w:p w:rsidR="0068511A" w:rsidRDefault="0068511A" w:rsidP="0068511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Kontakt:</w:t>
      </w:r>
    </w:p>
    <w:p w:rsidR="0068511A" w:rsidRDefault="0068511A" w:rsidP="0068511A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1. </w:t>
      </w:r>
      <w:r w:rsidRPr="0068511A">
        <w:rPr>
          <w:rFonts w:ascii="Arial" w:hAnsi="Arial" w:cs="Arial"/>
          <w:b/>
          <w:bCs/>
          <w:sz w:val="22"/>
          <w:szCs w:val="22"/>
          <w:lang w:val="de-DE"/>
        </w:rPr>
        <w:t>PL -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68511A">
        <w:rPr>
          <w:rFonts w:ascii="Arial" w:hAnsi="Arial" w:cs="Arial"/>
          <w:b/>
          <w:bCs/>
          <w:sz w:val="22"/>
          <w:szCs w:val="22"/>
          <w:lang w:val="de-DE"/>
        </w:rPr>
        <w:t xml:space="preserve">Marta </w:t>
      </w:r>
      <w:proofErr w:type="spellStart"/>
      <w:r w:rsidRPr="0068511A">
        <w:rPr>
          <w:rFonts w:ascii="Arial" w:hAnsi="Arial" w:cs="Arial"/>
          <w:b/>
          <w:bCs/>
          <w:sz w:val="22"/>
          <w:szCs w:val="22"/>
          <w:lang w:val="de-DE"/>
        </w:rPr>
        <w:t>Surowiec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 –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inspektor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 w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Wydziale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Edukacji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 i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Spraw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Społecznych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, </w:t>
      </w:r>
    </w:p>
    <w:p w:rsidR="0068511A" w:rsidRDefault="0068511A" w:rsidP="0068511A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tel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: + 48 68 452 75 85,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hyperlink r:id="rId8" w:history="1">
        <w:r w:rsidRPr="001B5EFD">
          <w:rPr>
            <w:rStyle w:val="Hipercze"/>
            <w:rFonts w:ascii="Arial" w:hAnsi="Arial" w:cs="Arial"/>
            <w:bCs/>
            <w:sz w:val="22"/>
            <w:szCs w:val="22"/>
            <w:lang w:val="de-DE"/>
          </w:rPr>
          <w:t>marta.surowiec@powiat-zielonogorski.pl</w:t>
        </w:r>
      </w:hyperlink>
    </w:p>
    <w:p w:rsidR="0068511A" w:rsidRDefault="0068511A" w:rsidP="0068511A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2. </w:t>
      </w:r>
      <w:r w:rsidRPr="0068511A">
        <w:rPr>
          <w:rFonts w:ascii="Arial" w:hAnsi="Arial" w:cs="Arial"/>
          <w:b/>
          <w:bCs/>
          <w:sz w:val="22"/>
          <w:szCs w:val="22"/>
          <w:lang w:val="de-DE"/>
        </w:rPr>
        <w:t>DE -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68511A">
        <w:rPr>
          <w:rFonts w:ascii="Arial" w:hAnsi="Arial" w:cs="Arial"/>
          <w:b/>
          <w:bCs/>
          <w:sz w:val="22"/>
          <w:szCs w:val="22"/>
          <w:lang w:val="de-DE"/>
        </w:rPr>
        <w:t xml:space="preserve">Jana </w:t>
      </w:r>
      <w:proofErr w:type="spellStart"/>
      <w:r w:rsidRPr="0068511A">
        <w:rPr>
          <w:rFonts w:ascii="Arial" w:hAnsi="Arial" w:cs="Arial"/>
          <w:b/>
          <w:bCs/>
          <w:sz w:val="22"/>
          <w:szCs w:val="22"/>
          <w:lang w:val="de-DE"/>
        </w:rPr>
        <w:t>Handrischeck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, Partnerschaftsbeauftragte,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telefon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>: +49 (0)3562 986 10016,</w:t>
      </w:r>
    </w:p>
    <w:p w:rsidR="00131887" w:rsidRPr="0068511A" w:rsidRDefault="0068511A" w:rsidP="0068511A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fax: +49 (0)3562 986 10088,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9" w:history="1">
        <w:r>
          <w:rPr>
            <w:rStyle w:val="Hipercze"/>
            <w:rFonts w:ascii="Arial" w:hAnsi="Arial" w:cs="Arial"/>
            <w:bCs/>
            <w:sz w:val="22"/>
            <w:szCs w:val="22"/>
            <w:lang w:val="de-DE"/>
          </w:rPr>
          <w:t>partnerschaftsbeauftragte@lkspn.de</w:t>
        </w:r>
      </w:hyperlink>
    </w:p>
    <w:sectPr w:rsidR="00131887" w:rsidRPr="0068511A" w:rsidSect="00166073">
      <w:headerReference w:type="default" r:id="rId10"/>
      <w:footerReference w:type="default" r:id="rId11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88" w:rsidRDefault="00847688" w:rsidP="00131887">
      <w:r>
        <w:separator/>
      </w:r>
    </w:p>
  </w:endnote>
  <w:endnote w:type="continuationSeparator" w:id="0">
    <w:p w:rsidR="00847688" w:rsidRDefault="00847688" w:rsidP="0013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73" w:rsidRPr="00166073" w:rsidRDefault="00166073" w:rsidP="00166073">
    <w:pPr>
      <w:suppressAutoHyphens w:val="0"/>
      <w:jc w:val="center"/>
      <w:rPr>
        <w:rFonts w:ascii="Calibri" w:hAnsi="Calibri"/>
        <w:i/>
        <w:color w:val="548DD4" w:themeColor="text2" w:themeTint="99"/>
        <w:sz w:val="18"/>
        <w:szCs w:val="18"/>
        <w:lang w:eastAsia="pl-PL"/>
      </w:rPr>
    </w:pPr>
    <w:r w:rsidRPr="00166073">
      <w:rPr>
        <w:rFonts w:ascii="Calibri" w:hAnsi="Calibri"/>
        <w:i/>
        <w:color w:val="548DD4" w:themeColor="text2" w:themeTint="99"/>
        <w:sz w:val="18"/>
        <w:szCs w:val="18"/>
        <w:lang w:eastAsia="pl-PL"/>
      </w:rPr>
      <w:t>Projekt ,,Kolory Europy – Przytok 2011’’jest współfinansowany  ze środków Europejskiego Funduszu Rozwoju Regionalnego w ramach Programu Operacyjnego Współpracy Transgranicznej Polska (Województwo Lubuskie) – Brandenburgia 2007-2013, Fundusz Małych Projektów i Projekty Sieciowe Euroregionu „Sprewa-Nysa-Bóbr”</w:t>
    </w:r>
  </w:p>
  <w:p w:rsidR="00166073" w:rsidRPr="00166073" w:rsidRDefault="00166073" w:rsidP="00166073">
    <w:pPr>
      <w:suppressAutoHyphens w:val="0"/>
      <w:jc w:val="center"/>
      <w:rPr>
        <w:rFonts w:ascii="Calibri" w:hAnsi="Calibri"/>
        <w:b/>
        <w:i/>
        <w:color w:val="548DD4" w:themeColor="text2" w:themeTint="99"/>
        <w:sz w:val="20"/>
        <w:szCs w:val="20"/>
        <w:lang w:eastAsia="pl-PL"/>
      </w:rPr>
    </w:pPr>
    <w:r w:rsidRPr="00166073">
      <w:rPr>
        <w:rFonts w:ascii="Calibri" w:hAnsi="Calibri"/>
        <w:b/>
        <w:i/>
        <w:color w:val="548DD4" w:themeColor="text2" w:themeTint="99"/>
        <w:sz w:val="20"/>
        <w:szCs w:val="20"/>
        <w:lang w:eastAsia="pl-PL"/>
      </w:rPr>
      <w:t>Pokonywać granice poprzez wspólne inwestowanie w przyszłość</w:t>
    </w:r>
  </w:p>
  <w:p w:rsidR="004923E8" w:rsidRPr="004923E8" w:rsidRDefault="004923E8" w:rsidP="004923E8">
    <w:pPr>
      <w:pStyle w:val="Stopka"/>
      <w:jc w:val="center"/>
      <w:rPr>
        <w:i/>
        <w:color w:val="548DD4" w:themeColor="text2" w:themeTint="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88" w:rsidRDefault="00847688" w:rsidP="00131887">
      <w:r>
        <w:separator/>
      </w:r>
    </w:p>
  </w:footnote>
  <w:footnote w:type="continuationSeparator" w:id="0">
    <w:p w:rsidR="00847688" w:rsidRDefault="00847688" w:rsidP="0013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97"/>
      <w:gridCol w:w="3097"/>
      <w:gridCol w:w="3094"/>
    </w:tblGrid>
    <w:tr w:rsidR="00166073" w:rsidRPr="00166073" w:rsidTr="00AE4A5F">
      <w:tc>
        <w:tcPr>
          <w:tcW w:w="31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66073" w:rsidRPr="00166073" w:rsidRDefault="00166073" w:rsidP="00166073">
          <w:pPr>
            <w:keepNext/>
            <w:spacing w:before="240" w:after="120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  <w:lang w:eastAsia="pl-PL"/>
            </w:rPr>
            <w:drawing>
              <wp:inline distT="0" distB="0" distL="0" distR="0" wp14:anchorId="13DBA1D1" wp14:editId="6BDB8DCA">
                <wp:extent cx="809625" cy="542925"/>
                <wp:effectExtent l="0" t="0" r="9525" b="9525"/>
                <wp:docPr id="6" name="Obraz 6" descr="Flaga UE - z żółtymi gwiazdk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UE - z żółtymi gwiazdka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66073" w:rsidRPr="00166073" w:rsidRDefault="00166073" w:rsidP="00166073">
          <w:pPr>
            <w:keepNext/>
            <w:spacing w:before="240" w:after="120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  <w:lang w:eastAsia="pl-PL"/>
            </w:rPr>
            <w:drawing>
              <wp:inline distT="0" distB="0" distL="0" distR="0" wp14:anchorId="60DB676E" wp14:editId="5C1BDA46">
                <wp:extent cx="857250" cy="571500"/>
                <wp:effectExtent l="0" t="0" r="0" b="0"/>
                <wp:docPr id="5" name="Obraz 5" descr="logo_draw_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raw_c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66073" w:rsidRPr="00166073" w:rsidRDefault="00166073" w:rsidP="00166073">
          <w:pPr>
            <w:keepNext/>
            <w:spacing w:before="240" w:after="120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  <w:lang w:eastAsia="pl-PL"/>
            </w:rPr>
            <w:drawing>
              <wp:inline distT="0" distB="0" distL="0" distR="0" wp14:anchorId="33919E2D" wp14:editId="746DE9A7">
                <wp:extent cx="628650" cy="619125"/>
                <wp:effectExtent l="0" t="0" r="0" b="9525"/>
                <wp:docPr id="1" name="Obraz 1" descr="PL-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-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1887" w:rsidRDefault="001318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0EA21788"/>
    <w:multiLevelType w:val="hybridMultilevel"/>
    <w:tmpl w:val="E1760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798F"/>
    <w:multiLevelType w:val="hybridMultilevel"/>
    <w:tmpl w:val="7622511A"/>
    <w:lvl w:ilvl="0" w:tplc="D188EA4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6B0BA3"/>
    <w:multiLevelType w:val="hybridMultilevel"/>
    <w:tmpl w:val="2CD422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72C1B"/>
    <w:multiLevelType w:val="hybridMultilevel"/>
    <w:tmpl w:val="63123EE8"/>
    <w:lvl w:ilvl="0" w:tplc="BAC46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0680A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64E6A"/>
    <w:multiLevelType w:val="hybridMultilevel"/>
    <w:tmpl w:val="8D6014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14584E"/>
    <w:multiLevelType w:val="hybridMultilevel"/>
    <w:tmpl w:val="FA24D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F00C0"/>
    <w:multiLevelType w:val="hybridMultilevel"/>
    <w:tmpl w:val="0AA8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A242F"/>
    <w:multiLevelType w:val="hybridMultilevel"/>
    <w:tmpl w:val="2E32C068"/>
    <w:lvl w:ilvl="0" w:tplc="D2D83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070E2"/>
    <w:multiLevelType w:val="multilevel"/>
    <w:tmpl w:val="A1B8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C232AA8"/>
    <w:multiLevelType w:val="hybridMultilevel"/>
    <w:tmpl w:val="D8DCF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311C3D"/>
    <w:multiLevelType w:val="hybridMultilevel"/>
    <w:tmpl w:val="24AEAB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87"/>
    <w:rsid w:val="00131887"/>
    <w:rsid w:val="00166073"/>
    <w:rsid w:val="00252BF5"/>
    <w:rsid w:val="003E3E83"/>
    <w:rsid w:val="004923E8"/>
    <w:rsid w:val="0068511A"/>
    <w:rsid w:val="00737A1C"/>
    <w:rsid w:val="00847688"/>
    <w:rsid w:val="009277FD"/>
    <w:rsid w:val="009806AD"/>
    <w:rsid w:val="00A158C4"/>
    <w:rsid w:val="00A62966"/>
    <w:rsid w:val="00B41787"/>
    <w:rsid w:val="00CA353F"/>
    <w:rsid w:val="00CC196A"/>
    <w:rsid w:val="00E9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887"/>
  </w:style>
  <w:style w:type="paragraph" w:styleId="Stopka">
    <w:name w:val="footer"/>
    <w:basedOn w:val="Normalny"/>
    <w:link w:val="StopkaZnak"/>
    <w:uiPriority w:val="99"/>
    <w:unhideWhenUsed/>
    <w:rsid w:val="00131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887"/>
  </w:style>
  <w:style w:type="table" w:styleId="Tabela-Siatka">
    <w:name w:val="Table Grid"/>
    <w:basedOn w:val="Standardowy"/>
    <w:uiPriority w:val="59"/>
    <w:rsid w:val="0013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18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8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1887"/>
    <w:pPr>
      <w:ind w:left="720"/>
      <w:contextualSpacing/>
    </w:pPr>
  </w:style>
  <w:style w:type="character" w:styleId="Hipercze">
    <w:name w:val="Hyperlink"/>
    <w:basedOn w:val="Domylnaczcionkaakapitu"/>
    <w:unhideWhenUsed/>
    <w:rsid w:val="0068511A"/>
    <w:rPr>
      <w:color w:val="0000FF"/>
      <w:u w:val="single"/>
    </w:rPr>
  </w:style>
  <w:style w:type="paragraph" w:styleId="NormalnyWeb">
    <w:name w:val="Normal (Web)"/>
    <w:basedOn w:val="Normalny"/>
    <w:unhideWhenUsed/>
    <w:rsid w:val="0068511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qFormat/>
    <w:rsid w:val="006851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887"/>
  </w:style>
  <w:style w:type="paragraph" w:styleId="Stopka">
    <w:name w:val="footer"/>
    <w:basedOn w:val="Normalny"/>
    <w:link w:val="StopkaZnak"/>
    <w:uiPriority w:val="99"/>
    <w:unhideWhenUsed/>
    <w:rsid w:val="00131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887"/>
  </w:style>
  <w:style w:type="table" w:styleId="Tabela-Siatka">
    <w:name w:val="Table Grid"/>
    <w:basedOn w:val="Standardowy"/>
    <w:uiPriority w:val="59"/>
    <w:rsid w:val="0013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18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8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1887"/>
    <w:pPr>
      <w:ind w:left="720"/>
      <w:contextualSpacing/>
    </w:pPr>
  </w:style>
  <w:style w:type="character" w:styleId="Hipercze">
    <w:name w:val="Hyperlink"/>
    <w:basedOn w:val="Domylnaczcionkaakapitu"/>
    <w:unhideWhenUsed/>
    <w:rsid w:val="0068511A"/>
    <w:rPr>
      <w:color w:val="0000FF"/>
      <w:u w:val="single"/>
    </w:rPr>
  </w:style>
  <w:style w:type="paragraph" w:styleId="NormalnyWeb">
    <w:name w:val="Normal (Web)"/>
    <w:basedOn w:val="Normalny"/>
    <w:unhideWhenUsed/>
    <w:rsid w:val="0068511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qFormat/>
    <w:rsid w:val="00685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surowiec@powiat-zielonogor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tnerschaftsbeauftragte@lkspn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Surowiec</dc:creator>
  <cp:lastModifiedBy>Marta Surowiec</cp:lastModifiedBy>
  <cp:revision>4</cp:revision>
  <cp:lastPrinted>2015-04-30T08:59:00Z</cp:lastPrinted>
  <dcterms:created xsi:type="dcterms:W3CDTF">2015-04-30T08:29:00Z</dcterms:created>
  <dcterms:modified xsi:type="dcterms:W3CDTF">2015-04-30T09:00:00Z</dcterms:modified>
</cp:coreProperties>
</file>